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295" w:rsidRPr="00C27703" w:rsidRDefault="00171D67" w:rsidP="00BC6295">
      <w:pPr>
        <w:shd w:val="clear" w:color="auto" w:fill="FFFFFF"/>
        <w:spacing w:before="100" w:beforeAutospacing="1" w:after="360" w:line="240" w:lineRule="auto"/>
        <w:rPr>
          <w:rFonts w:ascii="Arial" w:hAnsi="Arial" w:cs="Arial"/>
          <w:color w:val="000000"/>
          <w:sz w:val="24"/>
          <w:szCs w:val="24"/>
          <w:shd w:val="clear" w:color="auto" w:fill="FFFFFF"/>
        </w:rPr>
      </w:pPr>
      <w:r w:rsidRPr="00C27703">
        <w:rPr>
          <w:rFonts w:ascii="Arial" w:eastAsia="Times New Roman" w:hAnsi="Arial" w:cs="Arial"/>
          <w:b/>
          <w:sz w:val="24"/>
          <w:szCs w:val="24"/>
          <w:lang w:eastAsia="sl-SI"/>
        </w:rPr>
        <w:t>Slovenščina</w:t>
      </w:r>
      <w:r w:rsidRPr="00C27703">
        <w:rPr>
          <w:rFonts w:ascii="Arial" w:eastAsia="Times New Roman" w:hAnsi="Arial" w:cs="Arial"/>
          <w:sz w:val="24"/>
          <w:szCs w:val="24"/>
          <w:lang w:eastAsia="sl-SI"/>
        </w:rPr>
        <w:t xml:space="preserve"> kot materni/prvi jezik je za večino dijakov </w:t>
      </w:r>
      <w:r w:rsidRPr="00C27703">
        <w:rPr>
          <w:rFonts w:ascii="Arial" w:eastAsia="Times New Roman" w:hAnsi="Arial" w:cs="Arial"/>
          <w:bCs/>
          <w:sz w:val="24"/>
          <w:szCs w:val="24"/>
          <w:lang w:eastAsia="sl-SI"/>
        </w:rPr>
        <w:t>ključni splošnoizobraževalni predmet</w:t>
      </w:r>
      <w:r w:rsidRPr="00C27703">
        <w:rPr>
          <w:rFonts w:ascii="Arial" w:eastAsia="Times New Roman" w:hAnsi="Arial" w:cs="Arial"/>
          <w:sz w:val="24"/>
          <w:szCs w:val="24"/>
          <w:lang w:eastAsia="sl-SI"/>
        </w:rPr>
        <w:t>. V S1 in S2 se poučuje po 5 ur tedensko, v ostalih letnikih pa po 4 ure.</w:t>
      </w:r>
      <w:r w:rsidR="008D55D7" w:rsidRPr="00C27703">
        <w:rPr>
          <w:rFonts w:ascii="Arial" w:eastAsia="Times New Roman" w:hAnsi="Arial" w:cs="Arial"/>
          <w:sz w:val="24"/>
          <w:szCs w:val="24"/>
          <w:lang w:eastAsia="sl-SI"/>
        </w:rPr>
        <w:t xml:space="preserve"> </w:t>
      </w:r>
      <w:r w:rsidR="00BC6295" w:rsidRPr="00C27703">
        <w:rPr>
          <w:rFonts w:ascii="Arial" w:hAnsi="Arial" w:cs="Arial"/>
          <w:color w:val="000000"/>
          <w:sz w:val="24"/>
          <w:szCs w:val="24"/>
          <w:shd w:val="clear" w:color="auto" w:fill="FFFFFF"/>
        </w:rPr>
        <w:t>Temeljni cilj pouka slovenščine je razvijanje vseh štirih sporazumevalnih dejavnosti (govorjenje, branje, poslušanje, pisanje) tako pri pouku jezika kot književnem. Posamezne in celostne naloge razvijajo pri učencih vseh osem temeljnih kompetenc, še posebej sporazumevanje v maternem in tujem jeziku, digitalno pismenost, učenje učenja, socialne in državljanske kompetence, samoiniciativnost ter kulturno zavest.</w:t>
      </w:r>
    </w:p>
    <w:p w:rsidR="00171D67" w:rsidRPr="00C27703" w:rsidRDefault="00171D67" w:rsidP="00BC6295">
      <w:pPr>
        <w:shd w:val="clear" w:color="auto" w:fill="FFFFFF"/>
        <w:spacing w:before="100" w:beforeAutospacing="1" w:after="360" w:line="240" w:lineRule="auto"/>
        <w:rPr>
          <w:rFonts w:ascii="Arial" w:eastAsia="Times New Roman" w:hAnsi="Arial" w:cs="Arial"/>
          <w:b/>
          <w:sz w:val="28"/>
          <w:szCs w:val="28"/>
          <w:lang w:eastAsia="sl-SI"/>
        </w:rPr>
      </w:pPr>
      <w:r w:rsidRPr="00C27703">
        <w:rPr>
          <w:rFonts w:ascii="Arial" w:eastAsia="Times New Roman" w:hAnsi="Arial" w:cs="Arial"/>
          <w:b/>
          <w:sz w:val="28"/>
          <w:szCs w:val="28"/>
          <w:lang w:eastAsia="sl-SI"/>
        </w:rPr>
        <w:t>Cilji predmeta</w:t>
      </w:r>
    </w:p>
    <w:p w:rsidR="00171D67" w:rsidRPr="00C27703" w:rsidRDefault="00171D67" w:rsidP="00171D67">
      <w:pPr>
        <w:numPr>
          <w:ilvl w:val="0"/>
          <w:numId w:val="1"/>
        </w:numPr>
        <w:shd w:val="clear" w:color="auto" w:fill="FFFFFF"/>
        <w:spacing w:before="100" w:beforeAutospacing="1" w:after="100" w:afterAutospacing="1" w:line="240" w:lineRule="auto"/>
        <w:ind w:left="0"/>
        <w:rPr>
          <w:rFonts w:ascii="Arial" w:eastAsia="Times New Roman" w:hAnsi="Arial" w:cs="Arial"/>
          <w:sz w:val="24"/>
          <w:szCs w:val="24"/>
          <w:lang w:eastAsia="sl-SI"/>
        </w:rPr>
      </w:pPr>
      <w:r w:rsidRPr="00C27703">
        <w:rPr>
          <w:rFonts w:ascii="Arial" w:eastAsia="Times New Roman" w:hAnsi="Arial" w:cs="Arial"/>
          <w:sz w:val="24"/>
          <w:szCs w:val="24"/>
          <w:lang w:eastAsia="sl-SI"/>
        </w:rPr>
        <w:t>Dijaki se zavedajo pomembne vloge slovenskega jezika v svojem osebnem, družbenem in poklicnem življenju.</w:t>
      </w:r>
    </w:p>
    <w:p w:rsidR="00171D67" w:rsidRPr="00C27703" w:rsidRDefault="00171D67" w:rsidP="00171D67">
      <w:pPr>
        <w:numPr>
          <w:ilvl w:val="0"/>
          <w:numId w:val="1"/>
        </w:numPr>
        <w:shd w:val="clear" w:color="auto" w:fill="FFFFFF"/>
        <w:spacing w:before="100" w:beforeAutospacing="1" w:after="100" w:afterAutospacing="1" w:line="240" w:lineRule="auto"/>
        <w:ind w:left="0"/>
        <w:rPr>
          <w:rFonts w:ascii="Arial" w:eastAsia="Times New Roman" w:hAnsi="Arial" w:cs="Arial"/>
          <w:sz w:val="24"/>
          <w:szCs w:val="24"/>
          <w:lang w:eastAsia="sl-SI"/>
        </w:rPr>
      </w:pPr>
      <w:r w:rsidRPr="00C27703">
        <w:rPr>
          <w:rFonts w:ascii="Arial" w:eastAsia="Times New Roman" w:hAnsi="Arial" w:cs="Arial"/>
          <w:sz w:val="24"/>
          <w:szCs w:val="24"/>
          <w:lang w:eastAsia="sl-SI"/>
        </w:rPr>
        <w:t>Razvijajo zmožnost pogovarjanja, poslušanja, branja, pisanja in govorjenja raznih besedil.</w:t>
      </w:r>
    </w:p>
    <w:p w:rsidR="00171D67" w:rsidRPr="00C27703" w:rsidRDefault="00171D67" w:rsidP="00171D67">
      <w:pPr>
        <w:numPr>
          <w:ilvl w:val="0"/>
          <w:numId w:val="1"/>
        </w:numPr>
        <w:shd w:val="clear" w:color="auto" w:fill="FFFFFF"/>
        <w:spacing w:before="100" w:beforeAutospacing="1" w:after="100" w:afterAutospacing="1" w:line="240" w:lineRule="auto"/>
        <w:ind w:left="0"/>
        <w:rPr>
          <w:rFonts w:ascii="Arial" w:eastAsia="Times New Roman" w:hAnsi="Arial" w:cs="Arial"/>
          <w:sz w:val="24"/>
          <w:szCs w:val="24"/>
          <w:lang w:eastAsia="sl-SI"/>
        </w:rPr>
      </w:pPr>
      <w:r w:rsidRPr="00C27703">
        <w:rPr>
          <w:rFonts w:ascii="Arial" w:eastAsia="Times New Roman" w:hAnsi="Arial" w:cs="Arial"/>
          <w:sz w:val="24"/>
          <w:szCs w:val="24"/>
          <w:lang w:eastAsia="sl-SI"/>
        </w:rPr>
        <w:t>Razvijajo jezikovno, slogovno in metajezikovno zmožnost v slovenskem jeziku.</w:t>
      </w:r>
    </w:p>
    <w:p w:rsidR="00171D67" w:rsidRPr="00C27703" w:rsidRDefault="00171D67" w:rsidP="00171D67">
      <w:pPr>
        <w:numPr>
          <w:ilvl w:val="0"/>
          <w:numId w:val="1"/>
        </w:numPr>
        <w:shd w:val="clear" w:color="auto" w:fill="FFFFFF"/>
        <w:spacing w:before="100" w:beforeAutospacing="1" w:after="100" w:afterAutospacing="1" w:line="240" w:lineRule="auto"/>
        <w:ind w:left="0"/>
        <w:rPr>
          <w:rFonts w:ascii="Arial" w:eastAsia="Times New Roman" w:hAnsi="Arial" w:cs="Arial"/>
          <w:sz w:val="24"/>
          <w:szCs w:val="24"/>
          <w:lang w:eastAsia="sl-SI"/>
        </w:rPr>
      </w:pPr>
      <w:r w:rsidRPr="00C27703">
        <w:rPr>
          <w:rFonts w:ascii="Arial" w:eastAsia="Times New Roman" w:hAnsi="Arial" w:cs="Arial"/>
          <w:sz w:val="24"/>
          <w:szCs w:val="24"/>
          <w:lang w:eastAsia="sl-SI"/>
        </w:rPr>
        <w:t>Razvijajo zmožnost literarnega branja in se usposabljajo za branje in interpretacijo literarnih besedil.</w:t>
      </w:r>
    </w:p>
    <w:p w:rsidR="00171D67" w:rsidRPr="00C27703" w:rsidRDefault="00171D67" w:rsidP="00171D67">
      <w:pPr>
        <w:numPr>
          <w:ilvl w:val="0"/>
          <w:numId w:val="1"/>
        </w:numPr>
        <w:shd w:val="clear" w:color="auto" w:fill="FFFFFF"/>
        <w:spacing w:before="100" w:beforeAutospacing="1" w:after="100" w:afterAutospacing="1" w:line="240" w:lineRule="auto"/>
        <w:ind w:left="0"/>
        <w:rPr>
          <w:rFonts w:ascii="Arial" w:eastAsia="Times New Roman" w:hAnsi="Arial" w:cs="Arial"/>
          <w:sz w:val="24"/>
          <w:szCs w:val="24"/>
          <w:lang w:eastAsia="sl-SI"/>
        </w:rPr>
      </w:pPr>
      <w:r w:rsidRPr="00C27703">
        <w:rPr>
          <w:rFonts w:ascii="Arial" w:eastAsia="Times New Roman" w:hAnsi="Arial" w:cs="Arial"/>
          <w:sz w:val="24"/>
          <w:szCs w:val="24"/>
          <w:lang w:eastAsia="sl-SI"/>
        </w:rPr>
        <w:t>Preizkušajo se v pisnem in govornem (po)ustvarjanju literarnih besedil.</w:t>
      </w:r>
    </w:p>
    <w:p w:rsidR="00171D67" w:rsidRPr="00C27703" w:rsidRDefault="00171D67" w:rsidP="00171D67">
      <w:pPr>
        <w:numPr>
          <w:ilvl w:val="0"/>
          <w:numId w:val="1"/>
        </w:numPr>
        <w:shd w:val="clear" w:color="auto" w:fill="FFFFFF"/>
        <w:spacing w:before="100" w:beforeAutospacing="1" w:after="100" w:afterAutospacing="1" w:line="240" w:lineRule="auto"/>
        <w:ind w:left="0"/>
        <w:rPr>
          <w:rFonts w:ascii="Arial" w:eastAsia="Times New Roman" w:hAnsi="Arial" w:cs="Arial"/>
          <w:sz w:val="24"/>
          <w:szCs w:val="24"/>
          <w:lang w:eastAsia="sl-SI"/>
        </w:rPr>
      </w:pPr>
      <w:r w:rsidRPr="00C27703">
        <w:rPr>
          <w:rFonts w:ascii="Arial" w:eastAsia="Times New Roman" w:hAnsi="Arial" w:cs="Arial"/>
          <w:sz w:val="24"/>
          <w:szCs w:val="24"/>
          <w:lang w:eastAsia="sl-SI"/>
        </w:rPr>
        <w:t>Razvijajo zmožnost tvorjenja raznovrstnih neumetnostnih besedil.</w:t>
      </w:r>
    </w:p>
    <w:p w:rsidR="00171D67" w:rsidRPr="00C27703" w:rsidRDefault="00171D67" w:rsidP="00171D67">
      <w:pPr>
        <w:numPr>
          <w:ilvl w:val="0"/>
          <w:numId w:val="1"/>
        </w:numPr>
        <w:shd w:val="clear" w:color="auto" w:fill="FFFFFF"/>
        <w:spacing w:before="100" w:beforeAutospacing="1" w:after="100" w:afterAutospacing="1" w:line="240" w:lineRule="auto"/>
        <w:ind w:left="0"/>
        <w:rPr>
          <w:rFonts w:ascii="Arial" w:eastAsia="Times New Roman" w:hAnsi="Arial" w:cs="Arial"/>
          <w:sz w:val="24"/>
          <w:szCs w:val="24"/>
          <w:lang w:eastAsia="sl-SI"/>
        </w:rPr>
      </w:pPr>
      <w:r w:rsidRPr="00C27703">
        <w:rPr>
          <w:rFonts w:ascii="Arial" w:eastAsia="Times New Roman" w:hAnsi="Arial" w:cs="Arial"/>
          <w:sz w:val="24"/>
          <w:szCs w:val="24"/>
          <w:lang w:eastAsia="sl-SI"/>
        </w:rPr>
        <w:t>Seznanjajo se z razvojem slovenske in evropske književnosti, z avtorji in deli; besedila opredeljujejo po zvrstno-vrstni pripadnosti, prepoznavajo njihovo sestavo, jih umeščajo v prostor in čas ipd.</w:t>
      </w:r>
    </w:p>
    <w:p w:rsidR="00171D67" w:rsidRPr="00C27703" w:rsidRDefault="00171D67" w:rsidP="00171D67">
      <w:pPr>
        <w:shd w:val="clear" w:color="auto" w:fill="FFFFFF"/>
        <w:spacing w:before="100" w:beforeAutospacing="1" w:after="100" w:afterAutospacing="1" w:line="240" w:lineRule="auto"/>
        <w:rPr>
          <w:rFonts w:ascii="Arial" w:eastAsia="Times New Roman" w:hAnsi="Arial" w:cs="Arial"/>
          <w:b/>
          <w:sz w:val="28"/>
          <w:szCs w:val="28"/>
          <w:lang w:eastAsia="sl-SI"/>
        </w:rPr>
      </w:pPr>
      <w:r w:rsidRPr="00C27703">
        <w:rPr>
          <w:rFonts w:ascii="Arial" w:eastAsia="Times New Roman" w:hAnsi="Arial" w:cs="Arial"/>
          <w:b/>
          <w:sz w:val="28"/>
          <w:szCs w:val="28"/>
          <w:lang w:eastAsia="sl-SI"/>
        </w:rPr>
        <w:t>S1 – S3</w:t>
      </w:r>
    </w:p>
    <w:p w:rsidR="00171D67" w:rsidRPr="00C27703" w:rsidRDefault="00852B74" w:rsidP="00171D67">
      <w:pPr>
        <w:shd w:val="clear" w:color="auto" w:fill="FFFFFF"/>
        <w:spacing w:before="100" w:beforeAutospacing="1" w:after="100" w:afterAutospacing="1" w:line="240" w:lineRule="auto"/>
        <w:rPr>
          <w:rFonts w:ascii="Arial" w:eastAsia="Times New Roman" w:hAnsi="Arial" w:cs="Arial"/>
          <w:sz w:val="24"/>
          <w:szCs w:val="24"/>
          <w:lang w:eastAsia="sl-SI"/>
        </w:rPr>
      </w:pPr>
      <w:r w:rsidRPr="00C27703">
        <w:rPr>
          <w:rFonts w:ascii="Arial" w:eastAsia="Times New Roman" w:hAnsi="Arial" w:cs="Arial"/>
          <w:sz w:val="24"/>
          <w:szCs w:val="24"/>
          <w:lang w:eastAsia="sl-SI"/>
        </w:rPr>
        <w:t>Učenci</w:t>
      </w:r>
      <w:r w:rsidR="00171D67" w:rsidRPr="00C27703">
        <w:rPr>
          <w:rFonts w:ascii="Arial" w:eastAsia="Times New Roman" w:hAnsi="Arial" w:cs="Arial"/>
          <w:sz w:val="24"/>
          <w:szCs w:val="24"/>
          <w:lang w:eastAsia="sl-SI"/>
        </w:rPr>
        <w:t xml:space="preserve"> v tem obdobju obvladajo:</w:t>
      </w:r>
    </w:p>
    <w:p w:rsidR="00171D67" w:rsidRPr="00C27703" w:rsidRDefault="00171D67" w:rsidP="00171D67">
      <w:pPr>
        <w:shd w:val="clear" w:color="auto" w:fill="FFFFFF"/>
        <w:spacing w:before="100" w:beforeAutospacing="1" w:after="100" w:afterAutospacing="1" w:line="240" w:lineRule="auto"/>
        <w:rPr>
          <w:rFonts w:ascii="Arial" w:eastAsia="Times New Roman" w:hAnsi="Arial" w:cs="Arial"/>
          <w:sz w:val="24"/>
          <w:szCs w:val="24"/>
          <w:lang w:eastAsia="sl-SI"/>
        </w:rPr>
      </w:pPr>
      <w:r w:rsidRPr="00C27703">
        <w:rPr>
          <w:rFonts w:ascii="Arial" w:eastAsia="Times New Roman" w:hAnsi="Arial" w:cs="Arial"/>
          <w:sz w:val="24"/>
          <w:szCs w:val="24"/>
          <w:lang w:eastAsia="sl-SI"/>
        </w:rPr>
        <w:t>- temeljne jezikoslovne pojme,</w:t>
      </w:r>
    </w:p>
    <w:p w:rsidR="00171D67" w:rsidRPr="00C27703" w:rsidRDefault="00171D67" w:rsidP="00171D67">
      <w:pPr>
        <w:shd w:val="clear" w:color="auto" w:fill="FFFFFF"/>
        <w:spacing w:before="100" w:beforeAutospacing="1" w:after="100" w:afterAutospacing="1" w:line="240" w:lineRule="auto"/>
        <w:rPr>
          <w:rFonts w:ascii="Arial" w:eastAsia="Times New Roman" w:hAnsi="Arial" w:cs="Arial"/>
          <w:sz w:val="24"/>
          <w:szCs w:val="24"/>
          <w:lang w:eastAsia="sl-SI"/>
        </w:rPr>
      </w:pPr>
      <w:r w:rsidRPr="00C27703">
        <w:rPr>
          <w:rFonts w:ascii="Arial" w:eastAsia="Times New Roman" w:hAnsi="Arial" w:cs="Arial"/>
          <w:sz w:val="24"/>
          <w:szCs w:val="24"/>
          <w:lang w:eastAsia="sl-SI"/>
        </w:rPr>
        <w:t>- osnove pravopisa,</w:t>
      </w:r>
    </w:p>
    <w:p w:rsidR="00171D67" w:rsidRPr="00C27703" w:rsidRDefault="00171D67" w:rsidP="00171D67">
      <w:pPr>
        <w:shd w:val="clear" w:color="auto" w:fill="FFFFFF"/>
        <w:spacing w:before="100" w:beforeAutospacing="1" w:after="100" w:afterAutospacing="1" w:line="240" w:lineRule="auto"/>
        <w:rPr>
          <w:rFonts w:ascii="Arial" w:eastAsia="Times New Roman" w:hAnsi="Arial" w:cs="Arial"/>
          <w:sz w:val="24"/>
          <w:szCs w:val="24"/>
          <w:lang w:eastAsia="sl-SI"/>
        </w:rPr>
      </w:pPr>
      <w:r w:rsidRPr="00C27703">
        <w:rPr>
          <w:rFonts w:ascii="Arial" w:eastAsia="Times New Roman" w:hAnsi="Arial" w:cs="Arial"/>
          <w:sz w:val="24"/>
          <w:szCs w:val="24"/>
          <w:lang w:eastAsia="sl-SI"/>
        </w:rPr>
        <w:t>- literarnovedne izraze,</w:t>
      </w:r>
    </w:p>
    <w:p w:rsidR="00171D67" w:rsidRPr="00C27703" w:rsidRDefault="00171D67" w:rsidP="00171D67">
      <w:pPr>
        <w:shd w:val="clear" w:color="auto" w:fill="FFFFFF"/>
        <w:spacing w:before="100" w:beforeAutospacing="1" w:after="100" w:afterAutospacing="1" w:line="240" w:lineRule="auto"/>
        <w:rPr>
          <w:rFonts w:ascii="Arial" w:eastAsia="Times New Roman" w:hAnsi="Arial" w:cs="Arial"/>
          <w:sz w:val="24"/>
          <w:szCs w:val="24"/>
          <w:lang w:eastAsia="sl-SI"/>
        </w:rPr>
      </w:pPr>
      <w:r w:rsidRPr="00C27703">
        <w:rPr>
          <w:rFonts w:ascii="Arial" w:eastAsia="Times New Roman" w:hAnsi="Arial" w:cs="Arial"/>
          <w:sz w:val="24"/>
          <w:szCs w:val="24"/>
          <w:lang w:eastAsia="sl-SI"/>
        </w:rPr>
        <w:t>- temeljne besedilne vrste,</w:t>
      </w:r>
    </w:p>
    <w:p w:rsidR="00171D67" w:rsidRPr="00C27703" w:rsidRDefault="00171D67" w:rsidP="00171D67">
      <w:pPr>
        <w:shd w:val="clear" w:color="auto" w:fill="FFFFFF"/>
        <w:spacing w:before="100" w:beforeAutospacing="1" w:after="100" w:afterAutospacing="1" w:line="240" w:lineRule="auto"/>
        <w:rPr>
          <w:rFonts w:ascii="Arial" w:eastAsia="Times New Roman" w:hAnsi="Arial" w:cs="Arial"/>
          <w:sz w:val="24"/>
          <w:szCs w:val="24"/>
          <w:lang w:eastAsia="sl-SI"/>
        </w:rPr>
      </w:pPr>
      <w:r w:rsidRPr="00C27703">
        <w:rPr>
          <w:rFonts w:ascii="Arial" w:eastAsia="Times New Roman" w:hAnsi="Arial" w:cs="Arial"/>
          <w:sz w:val="24"/>
          <w:szCs w:val="24"/>
          <w:lang w:eastAsia="sl-SI"/>
        </w:rPr>
        <w:t>- pregled izbranih avtorjev in n</w:t>
      </w:r>
      <w:r w:rsidR="006E4E77" w:rsidRPr="00C27703">
        <w:rPr>
          <w:rFonts w:ascii="Arial" w:eastAsia="Times New Roman" w:hAnsi="Arial" w:cs="Arial"/>
          <w:sz w:val="24"/>
          <w:szCs w:val="24"/>
          <w:lang w:eastAsia="sl-SI"/>
        </w:rPr>
        <w:t>jihovih del po literarnih obdob</w:t>
      </w:r>
      <w:r w:rsidRPr="00C27703">
        <w:rPr>
          <w:rFonts w:ascii="Arial" w:eastAsia="Times New Roman" w:hAnsi="Arial" w:cs="Arial"/>
          <w:sz w:val="24"/>
          <w:szCs w:val="24"/>
          <w:lang w:eastAsia="sl-SI"/>
        </w:rPr>
        <w:t>j</w:t>
      </w:r>
      <w:r w:rsidR="006E4E77" w:rsidRPr="00C27703">
        <w:rPr>
          <w:rFonts w:ascii="Arial" w:eastAsia="Times New Roman" w:hAnsi="Arial" w:cs="Arial"/>
          <w:sz w:val="24"/>
          <w:szCs w:val="24"/>
          <w:lang w:eastAsia="sl-SI"/>
        </w:rPr>
        <w:t>ih</w:t>
      </w:r>
      <w:r w:rsidRPr="00C27703">
        <w:rPr>
          <w:rFonts w:ascii="Arial" w:eastAsia="Times New Roman" w:hAnsi="Arial" w:cs="Arial"/>
          <w:sz w:val="24"/>
          <w:szCs w:val="24"/>
          <w:lang w:eastAsia="sl-SI"/>
        </w:rPr>
        <w:t>.</w:t>
      </w:r>
    </w:p>
    <w:p w:rsidR="00171D67" w:rsidRPr="00C27703" w:rsidRDefault="00171D67" w:rsidP="00171D67">
      <w:pPr>
        <w:shd w:val="clear" w:color="auto" w:fill="FFFFFF"/>
        <w:spacing w:before="100" w:beforeAutospacing="1" w:after="100" w:afterAutospacing="1" w:line="240" w:lineRule="auto"/>
        <w:rPr>
          <w:rFonts w:ascii="Arial" w:eastAsia="Times New Roman" w:hAnsi="Arial" w:cs="Arial"/>
          <w:sz w:val="24"/>
          <w:szCs w:val="24"/>
          <w:lang w:eastAsia="sl-SI"/>
        </w:rPr>
      </w:pPr>
    </w:p>
    <w:p w:rsidR="00171D67" w:rsidRPr="00C27703" w:rsidRDefault="00171D67" w:rsidP="00171D67">
      <w:pPr>
        <w:shd w:val="clear" w:color="auto" w:fill="FFFFFF"/>
        <w:spacing w:before="100" w:beforeAutospacing="1" w:after="100" w:afterAutospacing="1" w:line="240" w:lineRule="auto"/>
        <w:rPr>
          <w:rFonts w:ascii="Arial" w:eastAsia="Times New Roman" w:hAnsi="Arial" w:cs="Arial"/>
          <w:b/>
          <w:sz w:val="28"/>
          <w:szCs w:val="28"/>
          <w:lang w:eastAsia="sl-SI"/>
        </w:rPr>
      </w:pPr>
      <w:r w:rsidRPr="00C27703">
        <w:rPr>
          <w:rFonts w:ascii="Arial" w:eastAsia="Times New Roman" w:hAnsi="Arial" w:cs="Arial"/>
          <w:b/>
          <w:sz w:val="28"/>
          <w:szCs w:val="28"/>
          <w:lang w:eastAsia="sl-SI"/>
        </w:rPr>
        <w:t>S4-S5</w:t>
      </w:r>
    </w:p>
    <w:p w:rsidR="00171D67" w:rsidRPr="00C27703" w:rsidRDefault="00852B74" w:rsidP="00171D67">
      <w:pPr>
        <w:shd w:val="clear" w:color="auto" w:fill="FFFFFF"/>
        <w:spacing w:before="100" w:beforeAutospacing="1" w:after="100" w:afterAutospacing="1" w:line="240" w:lineRule="auto"/>
        <w:rPr>
          <w:rFonts w:ascii="Arial" w:eastAsia="Times New Roman" w:hAnsi="Arial" w:cs="Arial"/>
          <w:sz w:val="24"/>
          <w:szCs w:val="24"/>
          <w:lang w:eastAsia="sl-SI"/>
        </w:rPr>
      </w:pPr>
      <w:r w:rsidRPr="00C27703">
        <w:rPr>
          <w:rFonts w:ascii="Arial" w:eastAsia="Times New Roman" w:hAnsi="Arial" w:cs="Arial"/>
          <w:sz w:val="24"/>
          <w:szCs w:val="24"/>
          <w:lang w:eastAsia="sl-SI"/>
        </w:rPr>
        <w:t>Dijaki</w:t>
      </w:r>
      <w:r w:rsidR="00171D67" w:rsidRPr="00C27703">
        <w:rPr>
          <w:rFonts w:ascii="Arial" w:eastAsia="Times New Roman" w:hAnsi="Arial" w:cs="Arial"/>
          <w:sz w:val="24"/>
          <w:szCs w:val="24"/>
          <w:lang w:eastAsia="sl-SI"/>
        </w:rPr>
        <w:t xml:space="preserve"> nadgradijo svoje primarno znanje:</w:t>
      </w:r>
    </w:p>
    <w:p w:rsidR="00171D67" w:rsidRPr="00C27703" w:rsidRDefault="006E4E77" w:rsidP="00171D67">
      <w:pPr>
        <w:pStyle w:val="ListParagraph"/>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sl-SI"/>
        </w:rPr>
      </w:pPr>
      <w:r w:rsidRPr="00C27703">
        <w:rPr>
          <w:rFonts w:ascii="Arial" w:eastAsia="Times New Roman" w:hAnsi="Arial" w:cs="Arial"/>
          <w:sz w:val="24"/>
          <w:szCs w:val="24"/>
          <w:lang w:eastAsia="sl-SI"/>
        </w:rPr>
        <w:t>obvladajo</w:t>
      </w:r>
      <w:r w:rsidR="00171D67" w:rsidRPr="00C27703">
        <w:rPr>
          <w:rFonts w:ascii="Arial" w:eastAsia="Times New Roman" w:hAnsi="Arial" w:cs="Arial"/>
          <w:sz w:val="24"/>
          <w:szCs w:val="24"/>
          <w:lang w:eastAsia="sl-SI"/>
        </w:rPr>
        <w:t xml:space="preserve"> glasoslovje</w:t>
      </w:r>
      <w:r w:rsidR="00852B74" w:rsidRPr="00C27703">
        <w:rPr>
          <w:rFonts w:ascii="Arial" w:eastAsia="Times New Roman" w:hAnsi="Arial" w:cs="Arial"/>
          <w:sz w:val="24"/>
          <w:szCs w:val="24"/>
          <w:lang w:eastAsia="sl-SI"/>
        </w:rPr>
        <w:t xml:space="preserve">, besedoslovje, </w:t>
      </w:r>
      <w:r w:rsidR="00171D67" w:rsidRPr="00C27703">
        <w:rPr>
          <w:rFonts w:ascii="Arial" w:eastAsia="Times New Roman" w:hAnsi="Arial" w:cs="Arial"/>
          <w:sz w:val="24"/>
          <w:szCs w:val="24"/>
          <w:lang w:eastAsia="sl-SI"/>
        </w:rPr>
        <w:t>oblikoslovje,</w:t>
      </w:r>
    </w:p>
    <w:p w:rsidR="00171D67" w:rsidRPr="00C27703" w:rsidRDefault="006E4E77" w:rsidP="00171D67">
      <w:pPr>
        <w:pStyle w:val="ListParagraph"/>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sl-SI"/>
        </w:rPr>
      </w:pPr>
      <w:r w:rsidRPr="00C27703">
        <w:rPr>
          <w:rFonts w:ascii="Arial" w:eastAsia="Times New Roman" w:hAnsi="Arial" w:cs="Arial"/>
          <w:sz w:val="24"/>
          <w:szCs w:val="24"/>
          <w:lang w:eastAsia="sl-SI"/>
        </w:rPr>
        <w:t xml:space="preserve">obvladajo zapis glasov, </w:t>
      </w:r>
      <w:r w:rsidR="00852B74" w:rsidRPr="00C27703">
        <w:rPr>
          <w:rFonts w:ascii="Arial" w:eastAsia="Times New Roman" w:hAnsi="Arial" w:cs="Arial"/>
          <w:sz w:val="24"/>
          <w:szCs w:val="24"/>
          <w:lang w:eastAsia="sl-SI"/>
        </w:rPr>
        <w:t xml:space="preserve">pravorečje, </w:t>
      </w:r>
      <w:r w:rsidRPr="00C27703">
        <w:rPr>
          <w:rFonts w:ascii="Arial" w:eastAsia="Times New Roman" w:hAnsi="Arial" w:cs="Arial"/>
          <w:sz w:val="24"/>
          <w:szCs w:val="24"/>
          <w:lang w:eastAsia="sl-SI"/>
        </w:rPr>
        <w:t>deljenje</w:t>
      </w:r>
      <w:r w:rsidR="00171D67" w:rsidRPr="00C27703">
        <w:rPr>
          <w:rFonts w:ascii="Arial" w:eastAsia="Times New Roman" w:hAnsi="Arial" w:cs="Arial"/>
          <w:sz w:val="24"/>
          <w:szCs w:val="24"/>
          <w:lang w:eastAsia="sl-SI"/>
        </w:rPr>
        <w:t xml:space="preserve"> besed, </w:t>
      </w:r>
      <w:r w:rsidRPr="00C27703">
        <w:rPr>
          <w:rFonts w:ascii="Arial" w:eastAsia="Times New Roman" w:hAnsi="Arial" w:cs="Arial"/>
          <w:sz w:val="24"/>
          <w:szCs w:val="24"/>
          <w:lang w:eastAsia="sl-SI"/>
        </w:rPr>
        <w:t xml:space="preserve">pisanje skupaj – narazen, </w:t>
      </w:r>
      <w:r w:rsidR="00171D67" w:rsidRPr="00C27703">
        <w:rPr>
          <w:rFonts w:ascii="Arial" w:eastAsia="Times New Roman" w:hAnsi="Arial" w:cs="Arial"/>
          <w:sz w:val="24"/>
          <w:szCs w:val="24"/>
          <w:lang w:eastAsia="sl-SI"/>
        </w:rPr>
        <w:t>zapis prevzet</w:t>
      </w:r>
      <w:r w:rsidR="008D55D7" w:rsidRPr="00C27703">
        <w:rPr>
          <w:rFonts w:ascii="Arial" w:eastAsia="Times New Roman" w:hAnsi="Arial" w:cs="Arial"/>
          <w:sz w:val="24"/>
          <w:szCs w:val="24"/>
          <w:lang w:eastAsia="sl-SI"/>
        </w:rPr>
        <w:t>ih besed, veliko in malo začetnico,</w:t>
      </w:r>
    </w:p>
    <w:p w:rsidR="00852B74" w:rsidRPr="00C27703" w:rsidRDefault="00852B74" w:rsidP="00171D67">
      <w:pPr>
        <w:pStyle w:val="ListParagraph"/>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sl-SI"/>
        </w:rPr>
      </w:pPr>
      <w:r w:rsidRPr="00C27703">
        <w:rPr>
          <w:rFonts w:ascii="Arial" w:eastAsia="Times New Roman" w:hAnsi="Arial" w:cs="Arial"/>
          <w:sz w:val="24"/>
          <w:szCs w:val="24"/>
          <w:lang w:eastAsia="sl-SI"/>
        </w:rPr>
        <w:t>zanjo uporabljati jezikovne priročnike,</w:t>
      </w:r>
    </w:p>
    <w:p w:rsidR="008D55D7" w:rsidRPr="00C27703" w:rsidRDefault="008D55D7" w:rsidP="00171D67">
      <w:pPr>
        <w:pStyle w:val="ListParagraph"/>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sl-SI"/>
        </w:rPr>
      </w:pPr>
      <w:r w:rsidRPr="00C27703">
        <w:rPr>
          <w:rFonts w:ascii="Arial" w:eastAsia="Times New Roman" w:hAnsi="Arial" w:cs="Arial"/>
          <w:sz w:val="24"/>
          <w:szCs w:val="24"/>
          <w:lang w:eastAsia="sl-SI"/>
        </w:rPr>
        <w:lastRenderedPageBreak/>
        <w:t>poznajo in kritično presojajo literarna obdobja, njihove avtorje, dela in splošno kulturnozgodovinsko ozadje izbrane dobe: orient, antika, srednji vek, humanizem in renesansa, klasicizem, romantika, realizem,</w:t>
      </w:r>
    </w:p>
    <w:p w:rsidR="008D55D7" w:rsidRPr="00C27703" w:rsidRDefault="008D55D7" w:rsidP="00171D67">
      <w:pPr>
        <w:pStyle w:val="ListParagraph"/>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sl-SI"/>
        </w:rPr>
      </w:pPr>
      <w:r w:rsidRPr="00C27703">
        <w:rPr>
          <w:rFonts w:ascii="Arial" w:eastAsia="Times New Roman" w:hAnsi="Arial" w:cs="Arial"/>
          <w:sz w:val="24"/>
          <w:szCs w:val="24"/>
          <w:lang w:eastAsia="sl-SI"/>
        </w:rPr>
        <w:t>znajo pisati različne besedilne vrste: predstavitev oseb</w:t>
      </w:r>
      <w:r w:rsidR="00852B74" w:rsidRPr="00C27703">
        <w:rPr>
          <w:rFonts w:ascii="Arial" w:eastAsia="Times New Roman" w:hAnsi="Arial" w:cs="Arial"/>
          <w:sz w:val="24"/>
          <w:szCs w:val="24"/>
          <w:lang w:eastAsia="sl-SI"/>
        </w:rPr>
        <w:t>e</w:t>
      </w:r>
      <w:r w:rsidRPr="00C27703">
        <w:rPr>
          <w:rFonts w:ascii="Arial" w:eastAsia="Times New Roman" w:hAnsi="Arial" w:cs="Arial"/>
          <w:sz w:val="24"/>
          <w:szCs w:val="24"/>
          <w:lang w:eastAsia="sl-SI"/>
        </w:rPr>
        <w:t xml:space="preserve">, opis kraja, </w:t>
      </w:r>
      <w:r w:rsidR="00852B74" w:rsidRPr="00C27703">
        <w:rPr>
          <w:rFonts w:ascii="Arial" w:eastAsia="Times New Roman" w:hAnsi="Arial" w:cs="Arial"/>
          <w:sz w:val="24"/>
          <w:szCs w:val="24"/>
          <w:lang w:eastAsia="sl-SI"/>
        </w:rPr>
        <w:t xml:space="preserve">postopka, naprave, </w:t>
      </w:r>
      <w:r w:rsidRPr="00C27703">
        <w:rPr>
          <w:rFonts w:ascii="Arial" w:eastAsia="Times New Roman" w:hAnsi="Arial" w:cs="Arial"/>
          <w:sz w:val="24"/>
          <w:szCs w:val="24"/>
          <w:lang w:eastAsia="sl-SI"/>
        </w:rPr>
        <w:t xml:space="preserve">intervju, </w:t>
      </w:r>
      <w:r w:rsidR="00852B74" w:rsidRPr="00C27703">
        <w:rPr>
          <w:rFonts w:ascii="Arial" w:eastAsia="Times New Roman" w:hAnsi="Arial" w:cs="Arial"/>
          <w:sz w:val="24"/>
          <w:szCs w:val="24"/>
          <w:lang w:eastAsia="sl-SI"/>
        </w:rPr>
        <w:t xml:space="preserve">uradni dopisi, propaganda,življenjepis,reportaža, pogajalni pogovor, </w:t>
      </w:r>
      <w:r w:rsidRPr="00C27703">
        <w:rPr>
          <w:rFonts w:ascii="Arial" w:eastAsia="Times New Roman" w:hAnsi="Arial" w:cs="Arial"/>
          <w:sz w:val="24"/>
          <w:szCs w:val="24"/>
          <w:lang w:eastAsia="sl-SI"/>
        </w:rPr>
        <w:t>poročil</w:t>
      </w:r>
      <w:r w:rsidR="00852B74" w:rsidRPr="00C27703">
        <w:rPr>
          <w:rFonts w:ascii="Arial" w:eastAsia="Times New Roman" w:hAnsi="Arial" w:cs="Arial"/>
          <w:sz w:val="24"/>
          <w:szCs w:val="24"/>
          <w:lang w:eastAsia="sl-SI"/>
        </w:rPr>
        <w:t>o, seminarska naloga.</w:t>
      </w:r>
    </w:p>
    <w:p w:rsidR="008D55D7" w:rsidRPr="00C27703" w:rsidRDefault="008D55D7" w:rsidP="008D55D7">
      <w:pPr>
        <w:shd w:val="clear" w:color="auto" w:fill="FFFFFF"/>
        <w:spacing w:before="100" w:beforeAutospacing="1" w:after="100" w:afterAutospacing="1" w:line="240" w:lineRule="auto"/>
        <w:rPr>
          <w:rFonts w:ascii="Arial" w:eastAsia="Times New Roman" w:hAnsi="Arial" w:cs="Arial"/>
          <w:b/>
          <w:sz w:val="28"/>
          <w:szCs w:val="28"/>
          <w:lang w:eastAsia="sl-SI"/>
        </w:rPr>
      </w:pPr>
    </w:p>
    <w:p w:rsidR="008D55D7" w:rsidRPr="00C27703" w:rsidRDefault="008D55D7" w:rsidP="008D55D7">
      <w:pPr>
        <w:shd w:val="clear" w:color="auto" w:fill="FFFFFF"/>
        <w:spacing w:before="100" w:beforeAutospacing="1" w:after="100" w:afterAutospacing="1" w:line="240" w:lineRule="auto"/>
        <w:rPr>
          <w:rFonts w:ascii="Arial" w:eastAsia="Times New Roman" w:hAnsi="Arial" w:cs="Arial"/>
          <w:b/>
          <w:sz w:val="28"/>
          <w:szCs w:val="28"/>
          <w:lang w:eastAsia="sl-SI"/>
        </w:rPr>
      </w:pPr>
      <w:r w:rsidRPr="00C27703">
        <w:rPr>
          <w:rFonts w:ascii="Arial" w:eastAsia="Times New Roman" w:hAnsi="Arial" w:cs="Arial"/>
          <w:b/>
          <w:sz w:val="28"/>
          <w:szCs w:val="28"/>
          <w:lang w:eastAsia="sl-SI"/>
        </w:rPr>
        <w:t>S6-S7</w:t>
      </w:r>
    </w:p>
    <w:p w:rsidR="008D55D7" w:rsidRPr="00C27703" w:rsidRDefault="008D55D7" w:rsidP="008D55D7">
      <w:pPr>
        <w:shd w:val="clear" w:color="auto" w:fill="FFFFFF"/>
        <w:spacing w:before="100" w:beforeAutospacing="1" w:after="100" w:afterAutospacing="1" w:line="240" w:lineRule="auto"/>
        <w:rPr>
          <w:rFonts w:ascii="Arial" w:eastAsia="Times New Roman" w:hAnsi="Arial" w:cs="Arial"/>
          <w:sz w:val="24"/>
          <w:szCs w:val="24"/>
          <w:lang w:eastAsia="sl-SI"/>
        </w:rPr>
      </w:pPr>
      <w:r w:rsidRPr="00C27703">
        <w:rPr>
          <w:rFonts w:ascii="Arial" w:eastAsia="Times New Roman" w:hAnsi="Arial" w:cs="Arial"/>
          <w:sz w:val="24"/>
          <w:szCs w:val="24"/>
          <w:lang w:eastAsia="sl-SI"/>
        </w:rPr>
        <w:t>Učenci se pripravljajo na maturo in samostojno rabo jezika:</w:t>
      </w:r>
    </w:p>
    <w:p w:rsidR="008D55D7" w:rsidRPr="00C27703" w:rsidRDefault="008D55D7" w:rsidP="008D55D7">
      <w:pPr>
        <w:pStyle w:val="ListParagraph"/>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sl-SI"/>
        </w:rPr>
      </w:pPr>
      <w:r w:rsidRPr="00C27703">
        <w:rPr>
          <w:rFonts w:ascii="Arial" w:eastAsia="Times New Roman" w:hAnsi="Arial" w:cs="Arial"/>
          <w:sz w:val="24"/>
          <w:szCs w:val="24"/>
          <w:lang w:eastAsia="sl-SI"/>
        </w:rPr>
        <w:t>obvladajo skladnjo</w:t>
      </w:r>
      <w:r w:rsidR="00BC6295" w:rsidRPr="00C27703">
        <w:rPr>
          <w:rFonts w:ascii="Arial" w:eastAsia="Times New Roman" w:hAnsi="Arial" w:cs="Arial"/>
          <w:sz w:val="24"/>
          <w:szCs w:val="24"/>
          <w:lang w:eastAsia="sl-SI"/>
        </w:rPr>
        <w:t xml:space="preserve"> (besedni red, stavčne člene, priredja, podredja …),</w:t>
      </w:r>
    </w:p>
    <w:p w:rsidR="00BC6295" w:rsidRPr="00C27703" w:rsidRDefault="00BC6295" w:rsidP="008D55D7">
      <w:pPr>
        <w:pStyle w:val="ListParagraph"/>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sl-SI"/>
        </w:rPr>
      </w:pPr>
      <w:r w:rsidRPr="00C27703">
        <w:rPr>
          <w:rFonts w:ascii="Arial" w:eastAsia="Times New Roman" w:hAnsi="Arial" w:cs="Arial"/>
          <w:sz w:val="24"/>
          <w:szCs w:val="24"/>
          <w:lang w:eastAsia="sl-SI"/>
        </w:rPr>
        <w:t>obvladajo zapis ločil (končna in nekončna ločila),</w:t>
      </w:r>
    </w:p>
    <w:p w:rsidR="00BC6295" w:rsidRPr="00C27703" w:rsidRDefault="00BC6295" w:rsidP="00BC6295">
      <w:pPr>
        <w:pStyle w:val="ListParagraph"/>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sl-SI"/>
        </w:rPr>
      </w:pPr>
      <w:r w:rsidRPr="00C27703">
        <w:rPr>
          <w:rFonts w:ascii="Arial" w:eastAsia="Times New Roman" w:hAnsi="Arial" w:cs="Arial"/>
          <w:sz w:val="24"/>
          <w:szCs w:val="24"/>
          <w:lang w:eastAsia="sl-SI"/>
        </w:rPr>
        <w:t>poznajo in kritično presojajo literarna obdobja, njihove avtorje, dela in splošno kulturnozgodovinsko ozadje izbrane dobe: fin de siècle, moderna, impresionizem, ekspresionizem, socialni realizem, obdobje med obema vojnama, nadrealizem, eksistencializem, avnatgarda, sodobna literatura,</w:t>
      </w:r>
    </w:p>
    <w:p w:rsidR="00BC6295" w:rsidRPr="00C27703" w:rsidRDefault="00835773" w:rsidP="008D55D7">
      <w:pPr>
        <w:pStyle w:val="ListParagraph"/>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sl-SI"/>
        </w:rPr>
      </w:pPr>
      <w:r w:rsidRPr="00C27703">
        <w:rPr>
          <w:rFonts w:ascii="Arial" w:eastAsia="Times New Roman" w:hAnsi="Arial" w:cs="Arial"/>
          <w:sz w:val="24"/>
          <w:szCs w:val="24"/>
          <w:lang w:eastAsia="sl-SI"/>
        </w:rPr>
        <w:t xml:space="preserve">poznajo in </w:t>
      </w:r>
      <w:r w:rsidR="00BC6295" w:rsidRPr="00C27703">
        <w:rPr>
          <w:rFonts w:ascii="Arial" w:eastAsia="Times New Roman" w:hAnsi="Arial" w:cs="Arial"/>
          <w:sz w:val="24"/>
          <w:szCs w:val="24"/>
          <w:lang w:eastAsia="sl-SI"/>
        </w:rPr>
        <w:t>znajo pisati različne besedilne vrste: esej,</w:t>
      </w:r>
      <w:r w:rsidRPr="00C27703">
        <w:rPr>
          <w:rFonts w:ascii="Arial" w:eastAsia="Times New Roman" w:hAnsi="Arial" w:cs="Arial"/>
          <w:sz w:val="24"/>
          <w:szCs w:val="24"/>
          <w:lang w:eastAsia="sl-SI"/>
        </w:rPr>
        <w:t xml:space="preserve"> komentar, poljudnoznanstveni članek,</w:t>
      </w:r>
      <w:r w:rsidR="00BC6295" w:rsidRPr="00C27703">
        <w:rPr>
          <w:rFonts w:ascii="Arial" w:eastAsia="Times New Roman" w:hAnsi="Arial" w:cs="Arial"/>
          <w:sz w:val="24"/>
          <w:szCs w:val="24"/>
          <w:lang w:eastAsia="sl-SI"/>
        </w:rPr>
        <w:t xml:space="preserve"> zapisnik</w:t>
      </w:r>
      <w:r w:rsidRPr="00C27703">
        <w:rPr>
          <w:rFonts w:ascii="Arial" w:eastAsia="Times New Roman" w:hAnsi="Arial" w:cs="Arial"/>
          <w:sz w:val="24"/>
          <w:szCs w:val="24"/>
          <w:lang w:eastAsia="sl-SI"/>
        </w:rPr>
        <w:t>, besedilo politične propagande,</w:t>
      </w:r>
      <w:r w:rsidR="00852B74" w:rsidRPr="00C27703">
        <w:rPr>
          <w:rFonts w:ascii="Arial" w:eastAsia="Times New Roman" w:hAnsi="Arial" w:cs="Arial"/>
          <w:sz w:val="24"/>
          <w:szCs w:val="24"/>
          <w:lang w:eastAsia="sl-SI"/>
        </w:rPr>
        <w:t xml:space="preserve"> uradni dopisi, okrogla miza, predavanje.</w:t>
      </w:r>
    </w:p>
    <w:p w:rsidR="00835773" w:rsidRPr="00C27703" w:rsidRDefault="00852B74" w:rsidP="008D55D7">
      <w:pPr>
        <w:pStyle w:val="ListParagraph"/>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sl-SI"/>
        </w:rPr>
      </w:pPr>
      <w:r w:rsidRPr="00C27703">
        <w:rPr>
          <w:rFonts w:ascii="Arial" w:eastAsia="Times New Roman" w:hAnsi="Arial" w:cs="Arial"/>
          <w:sz w:val="24"/>
          <w:szCs w:val="24"/>
          <w:lang w:eastAsia="sl-SI"/>
        </w:rPr>
        <w:t xml:space="preserve">zavedajo se </w:t>
      </w:r>
      <w:r w:rsidR="00835773" w:rsidRPr="00C27703">
        <w:rPr>
          <w:rFonts w:ascii="Arial" w:eastAsia="Times New Roman" w:hAnsi="Arial" w:cs="Arial"/>
          <w:sz w:val="24"/>
          <w:szCs w:val="24"/>
          <w:lang w:eastAsia="sl-SI"/>
        </w:rPr>
        <w:t>jezikovn</w:t>
      </w:r>
      <w:r w:rsidRPr="00C27703">
        <w:rPr>
          <w:rFonts w:ascii="Arial" w:eastAsia="Times New Roman" w:hAnsi="Arial" w:cs="Arial"/>
          <w:sz w:val="24"/>
          <w:szCs w:val="24"/>
          <w:lang w:eastAsia="sl-SI"/>
        </w:rPr>
        <w:t>e</w:t>
      </w:r>
      <w:r w:rsidR="00835773" w:rsidRPr="00C27703">
        <w:rPr>
          <w:rFonts w:ascii="Arial" w:eastAsia="Times New Roman" w:hAnsi="Arial" w:cs="Arial"/>
          <w:sz w:val="24"/>
          <w:szCs w:val="24"/>
          <w:lang w:eastAsia="sl-SI"/>
        </w:rPr>
        <w:t xml:space="preserve"> politik</w:t>
      </w:r>
      <w:r w:rsidRPr="00C27703">
        <w:rPr>
          <w:rFonts w:ascii="Arial" w:eastAsia="Times New Roman" w:hAnsi="Arial" w:cs="Arial"/>
          <w:sz w:val="24"/>
          <w:szCs w:val="24"/>
          <w:lang w:eastAsia="sl-SI"/>
        </w:rPr>
        <w:t>e</w:t>
      </w:r>
      <w:r w:rsidR="00835773" w:rsidRPr="00C27703">
        <w:rPr>
          <w:rFonts w:ascii="Arial" w:eastAsia="Times New Roman" w:hAnsi="Arial" w:cs="Arial"/>
          <w:sz w:val="24"/>
          <w:szCs w:val="24"/>
          <w:lang w:eastAsia="sl-SI"/>
        </w:rPr>
        <w:t xml:space="preserve"> v RS in položaj</w:t>
      </w:r>
      <w:r w:rsidRPr="00C27703">
        <w:rPr>
          <w:rFonts w:ascii="Arial" w:eastAsia="Times New Roman" w:hAnsi="Arial" w:cs="Arial"/>
          <w:sz w:val="24"/>
          <w:szCs w:val="24"/>
          <w:lang w:eastAsia="sl-SI"/>
        </w:rPr>
        <w:t>a</w:t>
      </w:r>
      <w:r w:rsidR="00835773" w:rsidRPr="00C27703">
        <w:rPr>
          <w:rFonts w:ascii="Arial" w:eastAsia="Times New Roman" w:hAnsi="Arial" w:cs="Arial"/>
          <w:sz w:val="24"/>
          <w:szCs w:val="24"/>
          <w:lang w:eastAsia="sl-SI"/>
        </w:rPr>
        <w:t xml:space="preserve"> slovenščine zunaj RS.</w:t>
      </w:r>
    </w:p>
    <w:p w:rsidR="008D55D7" w:rsidRPr="00C27703" w:rsidRDefault="008D55D7" w:rsidP="008D55D7">
      <w:pPr>
        <w:shd w:val="clear" w:color="auto" w:fill="FFFFFF"/>
        <w:spacing w:before="100" w:beforeAutospacing="1" w:after="100" w:afterAutospacing="1" w:line="240" w:lineRule="auto"/>
        <w:rPr>
          <w:rFonts w:ascii="Arial" w:eastAsia="Times New Roman" w:hAnsi="Arial" w:cs="Arial"/>
          <w:b/>
          <w:sz w:val="28"/>
          <w:szCs w:val="28"/>
          <w:lang w:eastAsia="sl-SI"/>
        </w:rPr>
      </w:pPr>
    </w:p>
    <w:p w:rsidR="006E4E77" w:rsidRPr="00C27703" w:rsidRDefault="006E4E77" w:rsidP="008D55D7">
      <w:pPr>
        <w:shd w:val="clear" w:color="auto" w:fill="FFFFFF"/>
        <w:spacing w:before="100" w:beforeAutospacing="1" w:after="100" w:afterAutospacing="1" w:line="240" w:lineRule="auto"/>
        <w:rPr>
          <w:rFonts w:ascii="Arial" w:eastAsia="Times New Roman" w:hAnsi="Arial" w:cs="Arial"/>
          <w:sz w:val="24"/>
          <w:szCs w:val="24"/>
          <w:lang w:eastAsia="sl-SI"/>
        </w:rPr>
      </w:pPr>
      <w:r w:rsidRPr="00C27703">
        <w:rPr>
          <w:rFonts w:ascii="Arial" w:eastAsia="Times New Roman" w:hAnsi="Arial" w:cs="Arial"/>
          <w:sz w:val="24"/>
          <w:szCs w:val="24"/>
          <w:lang w:eastAsia="sl-SI"/>
        </w:rPr>
        <w:t xml:space="preserve">Pri pouku izhajamo iz </w:t>
      </w:r>
      <w:hyperlink r:id="rId5" w:history="1">
        <w:r w:rsidRPr="00C27703">
          <w:rPr>
            <w:rStyle w:val="Hyperlink"/>
            <w:rFonts w:ascii="Arial" w:eastAsia="Times New Roman" w:hAnsi="Arial" w:cs="Arial"/>
            <w:sz w:val="24"/>
            <w:szCs w:val="24"/>
            <w:lang w:eastAsia="sl-SI"/>
          </w:rPr>
          <w:t>učneg</w:t>
        </w:r>
        <w:r w:rsidRPr="00C27703">
          <w:rPr>
            <w:rStyle w:val="Hyperlink"/>
            <w:rFonts w:ascii="Arial" w:eastAsia="Times New Roman" w:hAnsi="Arial" w:cs="Arial"/>
            <w:sz w:val="24"/>
            <w:szCs w:val="24"/>
            <w:lang w:eastAsia="sl-SI"/>
          </w:rPr>
          <w:t>a</w:t>
        </w:r>
        <w:r w:rsidRPr="00C27703">
          <w:rPr>
            <w:rStyle w:val="Hyperlink"/>
            <w:rFonts w:ascii="Arial" w:eastAsia="Times New Roman" w:hAnsi="Arial" w:cs="Arial"/>
            <w:sz w:val="24"/>
            <w:szCs w:val="24"/>
            <w:lang w:eastAsia="sl-SI"/>
          </w:rPr>
          <w:t xml:space="preserve"> načrta</w:t>
        </w:r>
      </w:hyperlink>
      <w:r w:rsidRPr="00C27703">
        <w:rPr>
          <w:rFonts w:ascii="Arial" w:eastAsia="Times New Roman" w:hAnsi="Arial" w:cs="Arial"/>
          <w:sz w:val="24"/>
          <w:szCs w:val="24"/>
          <w:lang w:eastAsia="sl-SI"/>
        </w:rPr>
        <w:t xml:space="preserve"> in uporabljamo predpisane učbenike in delovne zvezke.</w:t>
      </w:r>
    </w:p>
    <w:p w:rsidR="00171D67" w:rsidRPr="00C27703" w:rsidRDefault="00171D67" w:rsidP="00171D67">
      <w:pPr>
        <w:shd w:val="clear" w:color="auto" w:fill="FFFFFF"/>
        <w:spacing w:before="100" w:beforeAutospacing="1" w:after="100" w:afterAutospacing="1" w:line="240" w:lineRule="auto"/>
        <w:rPr>
          <w:rFonts w:ascii="Arial" w:eastAsia="Times New Roman" w:hAnsi="Arial" w:cs="Arial"/>
          <w:sz w:val="24"/>
          <w:szCs w:val="24"/>
          <w:lang w:eastAsia="sl-SI"/>
        </w:rPr>
      </w:pPr>
    </w:p>
    <w:p w:rsidR="00D7158D" w:rsidRPr="00C27703" w:rsidRDefault="00D7158D">
      <w:pPr>
        <w:rPr>
          <w:rFonts w:ascii="Arial" w:hAnsi="Arial" w:cs="Arial"/>
          <w:sz w:val="24"/>
          <w:szCs w:val="24"/>
        </w:rPr>
      </w:pPr>
      <w:bookmarkStart w:id="0" w:name="_GoBack"/>
      <w:bookmarkEnd w:id="0"/>
    </w:p>
    <w:sectPr w:rsidR="00D7158D" w:rsidRPr="00C277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B1448"/>
    <w:multiLevelType w:val="hybridMultilevel"/>
    <w:tmpl w:val="127216CA"/>
    <w:lvl w:ilvl="0" w:tplc="56B60AF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3183AD9"/>
    <w:multiLevelType w:val="multilevel"/>
    <w:tmpl w:val="B1E6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D67"/>
    <w:rsid w:val="00171D67"/>
    <w:rsid w:val="006E4E77"/>
    <w:rsid w:val="00835773"/>
    <w:rsid w:val="00852B74"/>
    <w:rsid w:val="008D55D7"/>
    <w:rsid w:val="00BC6295"/>
    <w:rsid w:val="00C27703"/>
    <w:rsid w:val="00D7158D"/>
    <w:rsid w:val="00E563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34E39-2B39-45BF-9BB7-0E6F624D7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D67"/>
    <w:pPr>
      <w:ind w:left="720"/>
      <w:contextualSpacing/>
    </w:pPr>
  </w:style>
  <w:style w:type="character" w:styleId="Hyperlink">
    <w:name w:val="Hyperlink"/>
    <w:basedOn w:val="DefaultParagraphFont"/>
    <w:uiPriority w:val="99"/>
    <w:unhideWhenUsed/>
    <w:rsid w:val="00C27703"/>
    <w:rPr>
      <w:color w:val="0563C1" w:themeColor="hyperlink"/>
      <w:u w:val="single"/>
    </w:rPr>
  </w:style>
  <w:style w:type="character" w:styleId="UnresolvedMention">
    <w:name w:val="Unresolved Mention"/>
    <w:basedOn w:val="DefaultParagraphFont"/>
    <w:uiPriority w:val="99"/>
    <w:semiHidden/>
    <w:unhideWhenUsed/>
    <w:rsid w:val="00C27703"/>
    <w:rPr>
      <w:color w:val="605E5C"/>
      <w:shd w:val="clear" w:color="auto" w:fill="E1DFDD"/>
    </w:rPr>
  </w:style>
  <w:style w:type="character" w:styleId="FollowedHyperlink">
    <w:name w:val="FollowedHyperlink"/>
    <w:basedOn w:val="DefaultParagraphFont"/>
    <w:uiPriority w:val="99"/>
    <w:semiHidden/>
    <w:unhideWhenUsed/>
    <w:rsid w:val="00C277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42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P:\1%20Syllabus%20Slovenian%20L1%20Secondary%20(1-7).doc"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2614</Characters>
  <Application>Microsoft Office Word</Application>
  <DocSecurity>0</DocSecurity>
  <Lines>21</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 Jurecic</dc:creator>
  <cp:keywords/>
  <dc:description/>
  <cp:lastModifiedBy>Campelj Renata - secondary TEACHER</cp:lastModifiedBy>
  <cp:revision>4</cp:revision>
  <dcterms:created xsi:type="dcterms:W3CDTF">2021-11-15T09:46:00Z</dcterms:created>
  <dcterms:modified xsi:type="dcterms:W3CDTF">2021-11-24T09:52:00Z</dcterms:modified>
</cp:coreProperties>
</file>